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70" w:rsidRPr="00CB5DE1" w:rsidRDefault="00E67F70" w:rsidP="00E67F70">
      <w:pPr>
        <w:spacing w:after="0" w:line="240" w:lineRule="auto"/>
        <w:jc w:val="center"/>
        <w:rPr>
          <w:rFonts w:ascii="Times New Roman" w:hAnsi="Times New Roman" w:cs="Times New Roman"/>
          <w:b/>
          <w:sz w:val="28"/>
          <w:szCs w:val="28"/>
        </w:rPr>
      </w:pPr>
      <w:r w:rsidRPr="00CB5DE1">
        <w:rPr>
          <w:rFonts w:ascii="Times New Roman" w:hAnsi="Times New Roman" w:cs="Times New Roman"/>
          <w:b/>
          <w:sz w:val="28"/>
          <w:szCs w:val="28"/>
        </w:rPr>
        <w:t>Результаты проведения конкурсного отбора проектов инициативного бюджетирования, реализуемых в городском округе Верхотурский</w:t>
      </w:r>
    </w:p>
    <w:p w:rsidR="00E67F70" w:rsidRPr="00CB5DE1" w:rsidRDefault="00E67F70" w:rsidP="00E67F70">
      <w:pPr>
        <w:spacing w:after="0" w:line="240" w:lineRule="auto"/>
        <w:jc w:val="center"/>
        <w:rPr>
          <w:rFonts w:ascii="Times New Roman" w:hAnsi="Times New Roman" w:cs="Times New Roman"/>
          <w:b/>
          <w:sz w:val="28"/>
          <w:szCs w:val="28"/>
        </w:rPr>
      </w:pP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 xml:space="preserve">08.02.2023 года по адресу: г. Верхотурье, ул. Советская, д.4. состоялся конкурсный отбор проектов инициативного бюджетирования, реализуемых в городском округе Верхотурский,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иные межбюджетные трансферты, предусмотренные Законом об областном бюджете на 2023 год, из областного бюджета Свердловской области местным бюджетам муниципальных образований, расположенных на территории Свердловской области, на </w:t>
      </w:r>
      <w:proofErr w:type="spellStart"/>
      <w:r w:rsidRPr="00CB5DE1">
        <w:rPr>
          <w:rFonts w:ascii="Times New Roman" w:hAnsi="Times New Roman" w:cs="Times New Roman"/>
          <w:sz w:val="28"/>
          <w:szCs w:val="28"/>
        </w:rPr>
        <w:t>софинансирование</w:t>
      </w:r>
      <w:proofErr w:type="spellEnd"/>
      <w:r w:rsidRPr="00CB5DE1">
        <w:rPr>
          <w:rFonts w:ascii="Times New Roman" w:hAnsi="Times New Roman" w:cs="Times New Roman"/>
          <w:sz w:val="28"/>
          <w:szCs w:val="28"/>
        </w:rPr>
        <w:t xml:space="preserve"> проектов инициативного бюджетирования.</w:t>
      </w: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Конкурсная комиссия по отбору проектов инициативного бюджетирования руководствовалась Порядком проведения конкурсного отбора проектов инициативного бюджетирования в городском округе Верхотурский, утверждённым постановлением Администрации городского округа Верхотурский от 22.03. 2019г. № 216.</w:t>
      </w: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 xml:space="preserve"> Конкурсная комиссия по отбору проектов инициативного бюджетирования в городском округе Верхотурский приняла следующие решения (Протокол № 1 от 08.02.2023):</w:t>
      </w: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1. Признать соответствующими установленным требованиям и допустить к участию в конкурсном отборе проекты инициативного бюджетирования:</w:t>
      </w: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1) «Музей книги»;</w:t>
      </w: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2) «Арт – Арбат»;</w:t>
      </w: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3) «Дооснащение кабинета объединения «Робототехника»;</w:t>
      </w: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 xml:space="preserve">4) </w:t>
      </w:r>
      <w:r>
        <w:rPr>
          <w:rFonts w:ascii="Times New Roman" w:hAnsi="Times New Roman" w:cs="Times New Roman"/>
          <w:sz w:val="28"/>
          <w:szCs w:val="28"/>
        </w:rPr>
        <w:t>«</w:t>
      </w:r>
      <w:r w:rsidRPr="00CB5DE1">
        <w:rPr>
          <w:rFonts w:ascii="Times New Roman" w:hAnsi="Times New Roman" w:cs="Times New Roman"/>
          <w:sz w:val="28"/>
          <w:szCs w:val="28"/>
        </w:rPr>
        <w:t>Улучшение материально-технической базы муниципального бюджетного учреждения дополнительного образования «Детско-юношеская спортивная школа» городского округа Верхотурский».</w:t>
      </w:r>
    </w:p>
    <w:p w:rsidR="00E67F70" w:rsidRPr="00CB5DE1" w:rsidRDefault="00E67F70" w:rsidP="00E67F70">
      <w:pPr>
        <w:spacing w:after="0" w:line="240" w:lineRule="auto"/>
        <w:ind w:firstLine="708"/>
        <w:jc w:val="both"/>
        <w:rPr>
          <w:rFonts w:ascii="Times New Roman" w:hAnsi="Times New Roman" w:cs="Times New Roman"/>
          <w:sz w:val="28"/>
          <w:szCs w:val="28"/>
        </w:rPr>
      </w:pPr>
      <w:r w:rsidRPr="00CB5DE1">
        <w:rPr>
          <w:rFonts w:ascii="Times New Roman" w:hAnsi="Times New Roman" w:cs="Times New Roman"/>
          <w:sz w:val="28"/>
          <w:szCs w:val="28"/>
        </w:rPr>
        <w:t xml:space="preserve">2. Присвоить проектам инициативного бюджетирования в соответствии с критериями, указанными в приложении № 3 к Порядку проведения конкурсного отбора проектов инициативного бюджетирования в городском округе Верхотурский, следующее количество баллов: </w:t>
      </w:r>
    </w:p>
    <w:p w:rsidR="00E67F70" w:rsidRPr="00D64E89" w:rsidRDefault="00E67F70" w:rsidP="00E67F70">
      <w:pPr>
        <w:spacing w:after="0" w:line="240" w:lineRule="auto"/>
        <w:ind w:firstLine="708"/>
        <w:jc w:val="both"/>
        <w:rPr>
          <w:rFonts w:ascii="Times New Roman" w:hAnsi="Times New Roman" w:cs="Times New Roman"/>
          <w:sz w:val="28"/>
          <w:szCs w:val="28"/>
        </w:rPr>
      </w:pPr>
      <w:r w:rsidRPr="00D64E89">
        <w:rPr>
          <w:rFonts w:ascii="Times New Roman" w:hAnsi="Times New Roman" w:cs="Times New Roman"/>
          <w:sz w:val="28"/>
          <w:szCs w:val="28"/>
        </w:rPr>
        <w:t>1) «Музей книги» - 80 баллов;</w:t>
      </w:r>
    </w:p>
    <w:p w:rsidR="00E67F70" w:rsidRPr="00D64E89" w:rsidRDefault="00E67F70" w:rsidP="00E67F70">
      <w:pPr>
        <w:spacing w:after="0" w:line="240" w:lineRule="auto"/>
        <w:ind w:firstLine="708"/>
        <w:jc w:val="both"/>
        <w:rPr>
          <w:rFonts w:ascii="Times New Roman" w:hAnsi="Times New Roman" w:cs="Times New Roman"/>
          <w:sz w:val="28"/>
          <w:szCs w:val="28"/>
        </w:rPr>
      </w:pPr>
      <w:r w:rsidRPr="00D64E89">
        <w:rPr>
          <w:rFonts w:ascii="Times New Roman" w:hAnsi="Times New Roman" w:cs="Times New Roman"/>
          <w:sz w:val="28"/>
          <w:szCs w:val="28"/>
        </w:rPr>
        <w:t>2) «Арт – Арбат» - 75 баллов;</w:t>
      </w:r>
    </w:p>
    <w:p w:rsidR="00E67F70" w:rsidRPr="00D64E89" w:rsidRDefault="00E67F70" w:rsidP="00E67F70">
      <w:pPr>
        <w:spacing w:after="0" w:line="240" w:lineRule="auto"/>
        <w:ind w:firstLine="708"/>
        <w:jc w:val="both"/>
        <w:rPr>
          <w:rFonts w:ascii="Times New Roman" w:hAnsi="Times New Roman" w:cs="Times New Roman"/>
          <w:sz w:val="28"/>
          <w:szCs w:val="28"/>
        </w:rPr>
      </w:pPr>
      <w:r w:rsidRPr="00D64E89">
        <w:rPr>
          <w:rFonts w:ascii="Times New Roman" w:hAnsi="Times New Roman" w:cs="Times New Roman"/>
          <w:sz w:val="28"/>
          <w:szCs w:val="28"/>
        </w:rPr>
        <w:t>3) «Дооснащение кабинета объединения «Робототехника» - 78 баллов;</w:t>
      </w:r>
    </w:p>
    <w:p w:rsidR="00E67F70" w:rsidRPr="00D64E89" w:rsidRDefault="00E67F70" w:rsidP="00E67F70">
      <w:pPr>
        <w:spacing w:after="0" w:line="240" w:lineRule="auto"/>
        <w:ind w:firstLine="708"/>
        <w:jc w:val="both"/>
        <w:rPr>
          <w:rFonts w:ascii="Times New Roman" w:hAnsi="Times New Roman" w:cs="Times New Roman"/>
          <w:sz w:val="28"/>
          <w:szCs w:val="28"/>
        </w:rPr>
      </w:pPr>
      <w:r w:rsidRPr="00D64E89">
        <w:rPr>
          <w:rFonts w:ascii="Times New Roman" w:hAnsi="Times New Roman" w:cs="Times New Roman"/>
          <w:sz w:val="28"/>
          <w:szCs w:val="28"/>
        </w:rPr>
        <w:t>4) Улучшение материально-технической базы муниципального бюджетного учреждения дополнительного образования «Детско-юношеская спортивная школа» городского округа Верхотурский» - 78 баллов.</w:t>
      </w:r>
    </w:p>
    <w:p w:rsidR="00E67F70" w:rsidRPr="00CB5DE1" w:rsidRDefault="00E67F70" w:rsidP="00E67F70">
      <w:pPr>
        <w:spacing w:after="0" w:line="240" w:lineRule="auto"/>
        <w:ind w:firstLine="709"/>
        <w:jc w:val="both"/>
        <w:rPr>
          <w:rFonts w:ascii="Times New Roman" w:hAnsi="Times New Roman" w:cs="Times New Roman"/>
          <w:sz w:val="28"/>
          <w:szCs w:val="28"/>
        </w:rPr>
      </w:pPr>
      <w:r w:rsidRPr="00CB5DE1">
        <w:rPr>
          <w:rFonts w:ascii="Times New Roman" w:hAnsi="Times New Roman" w:cs="Times New Roman"/>
          <w:sz w:val="28"/>
          <w:szCs w:val="28"/>
        </w:rPr>
        <w:t>3. Сформировать перечень прошедших конкурсный отбор проектов, набравших наибольшее количество баллов среди проектов, допущенных к конкурсному отбору:</w:t>
      </w:r>
    </w:p>
    <w:p w:rsidR="00E67F70" w:rsidRPr="00CB5DE1" w:rsidRDefault="00E67F70" w:rsidP="00E67F70">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0"/>
        <w:gridCol w:w="8674"/>
      </w:tblGrid>
      <w:tr w:rsidR="00E67F70" w:rsidRPr="00CB5DE1" w:rsidTr="009D7563">
        <w:tc>
          <w:tcPr>
            <w:tcW w:w="675" w:type="dxa"/>
          </w:tcPr>
          <w:p w:rsidR="00E67F70" w:rsidRPr="00CB5DE1" w:rsidRDefault="00E67F70" w:rsidP="009D7563">
            <w:pPr>
              <w:jc w:val="both"/>
              <w:rPr>
                <w:rFonts w:ascii="Times New Roman" w:hAnsi="Times New Roman" w:cs="Times New Roman"/>
                <w:sz w:val="28"/>
                <w:szCs w:val="28"/>
              </w:rPr>
            </w:pPr>
            <w:r w:rsidRPr="00CB5DE1">
              <w:rPr>
                <w:rFonts w:ascii="Times New Roman" w:hAnsi="Times New Roman" w:cs="Times New Roman"/>
                <w:sz w:val="28"/>
                <w:szCs w:val="28"/>
              </w:rPr>
              <w:lastRenderedPageBreak/>
              <w:t xml:space="preserve">№ </w:t>
            </w:r>
          </w:p>
          <w:p w:rsidR="00E67F70" w:rsidRPr="00CB5DE1" w:rsidRDefault="00E67F70" w:rsidP="009D7563">
            <w:pPr>
              <w:jc w:val="both"/>
              <w:rPr>
                <w:rFonts w:ascii="Times New Roman" w:hAnsi="Times New Roman" w:cs="Times New Roman"/>
                <w:sz w:val="28"/>
                <w:szCs w:val="28"/>
              </w:rPr>
            </w:pPr>
            <w:proofErr w:type="gramStart"/>
            <w:r w:rsidRPr="00CB5DE1">
              <w:rPr>
                <w:rFonts w:ascii="Times New Roman" w:hAnsi="Times New Roman" w:cs="Times New Roman"/>
                <w:sz w:val="28"/>
                <w:szCs w:val="28"/>
              </w:rPr>
              <w:t>п</w:t>
            </w:r>
            <w:proofErr w:type="gramEnd"/>
            <w:r w:rsidRPr="00CB5DE1">
              <w:rPr>
                <w:rFonts w:ascii="Times New Roman" w:hAnsi="Times New Roman" w:cs="Times New Roman"/>
                <w:sz w:val="28"/>
                <w:szCs w:val="28"/>
              </w:rPr>
              <w:t>/п</w:t>
            </w:r>
          </w:p>
        </w:tc>
        <w:tc>
          <w:tcPr>
            <w:tcW w:w="9072" w:type="dxa"/>
          </w:tcPr>
          <w:p w:rsidR="00E67F70" w:rsidRPr="00CB5DE1" w:rsidRDefault="00E67F70" w:rsidP="009D7563">
            <w:pPr>
              <w:jc w:val="both"/>
              <w:rPr>
                <w:rFonts w:ascii="Times New Roman" w:hAnsi="Times New Roman" w:cs="Times New Roman"/>
                <w:sz w:val="28"/>
                <w:szCs w:val="28"/>
              </w:rPr>
            </w:pPr>
            <w:r w:rsidRPr="00CB5DE1">
              <w:rPr>
                <w:rFonts w:ascii="Times New Roman" w:hAnsi="Times New Roman" w:cs="Times New Roman"/>
                <w:sz w:val="28"/>
                <w:szCs w:val="28"/>
              </w:rPr>
              <w:t>Перечень прошедших конкурсный отбор проектов, набравших наибольшее количество баллов среди проектов, допущенных к конкурсному отбору</w:t>
            </w:r>
          </w:p>
        </w:tc>
      </w:tr>
      <w:tr w:rsidR="00E67F70" w:rsidRPr="00CB5DE1" w:rsidTr="009D7563">
        <w:tc>
          <w:tcPr>
            <w:tcW w:w="675" w:type="dxa"/>
          </w:tcPr>
          <w:p w:rsidR="00E67F70" w:rsidRPr="00CB5DE1" w:rsidRDefault="00E67F70" w:rsidP="009D7563">
            <w:pPr>
              <w:jc w:val="both"/>
              <w:rPr>
                <w:rFonts w:ascii="Times New Roman" w:hAnsi="Times New Roman" w:cs="Times New Roman"/>
                <w:sz w:val="28"/>
                <w:szCs w:val="28"/>
              </w:rPr>
            </w:pPr>
            <w:r w:rsidRPr="00CB5DE1">
              <w:rPr>
                <w:rFonts w:ascii="Times New Roman" w:hAnsi="Times New Roman" w:cs="Times New Roman"/>
                <w:sz w:val="28"/>
                <w:szCs w:val="28"/>
              </w:rPr>
              <w:t>1.</w:t>
            </w:r>
          </w:p>
        </w:tc>
        <w:tc>
          <w:tcPr>
            <w:tcW w:w="9072" w:type="dxa"/>
          </w:tcPr>
          <w:p w:rsidR="00E67F70" w:rsidRPr="00CB5DE1" w:rsidRDefault="00E67F70" w:rsidP="009D7563">
            <w:pPr>
              <w:jc w:val="both"/>
              <w:rPr>
                <w:rFonts w:ascii="Times New Roman" w:hAnsi="Times New Roman" w:cs="Times New Roman"/>
                <w:sz w:val="28"/>
                <w:szCs w:val="28"/>
              </w:rPr>
            </w:pPr>
            <w:r w:rsidRPr="00CB5DE1">
              <w:rPr>
                <w:rFonts w:ascii="Times New Roman" w:hAnsi="Times New Roman" w:cs="Times New Roman"/>
                <w:sz w:val="28"/>
                <w:szCs w:val="28"/>
              </w:rPr>
              <w:t>«Музей книги»</w:t>
            </w:r>
          </w:p>
        </w:tc>
      </w:tr>
      <w:tr w:rsidR="00E67F70" w:rsidRPr="00CB5DE1" w:rsidTr="009D7563">
        <w:tc>
          <w:tcPr>
            <w:tcW w:w="675" w:type="dxa"/>
          </w:tcPr>
          <w:p w:rsidR="00E67F70" w:rsidRPr="00CB5DE1" w:rsidRDefault="00E67F70" w:rsidP="009D7563">
            <w:pPr>
              <w:jc w:val="both"/>
              <w:rPr>
                <w:rFonts w:ascii="Times New Roman" w:hAnsi="Times New Roman" w:cs="Times New Roman"/>
                <w:sz w:val="28"/>
                <w:szCs w:val="28"/>
              </w:rPr>
            </w:pPr>
            <w:r w:rsidRPr="00CB5DE1">
              <w:rPr>
                <w:rFonts w:ascii="Times New Roman" w:hAnsi="Times New Roman" w:cs="Times New Roman"/>
                <w:sz w:val="28"/>
                <w:szCs w:val="28"/>
              </w:rPr>
              <w:t>2.</w:t>
            </w:r>
          </w:p>
        </w:tc>
        <w:tc>
          <w:tcPr>
            <w:tcW w:w="9072" w:type="dxa"/>
          </w:tcPr>
          <w:p w:rsidR="00E67F70" w:rsidRPr="00CB5DE1" w:rsidRDefault="00E67F70" w:rsidP="009D7563">
            <w:pPr>
              <w:jc w:val="both"/>
              <w:rPr>
                <w:rFonts w:ascii="Times New Roman" w:hAnsi="Times New Roman" w:cs="Times New Roman"/>
                <w:sz w:val="28"/>
                <w:szCs w:val="28"/>
              </w:rPr>
            </w:pPr>
            <w:r w:rsidRPr="00CB5DE1">
              <w:rPr>
                <w:rFonts w:ascii="Times New Roman" w:eastAsia="Calibri" w:hAnsi="Times New Roman" w:cs="Times New Roman"/>
                <w:sz w:val="28"/>
                <w:szCs w:val="28"/>
              </w:rPr>
              <w:t>«Арт – Арбат»</w:t>
            </w:r>
          </w:p>
        </w:tc>
      </w:tr>
      <w:tr w:rsidR="00E67F70" w:rsidRPr="00CB5DE1" w:rsidTr="009D7563">
        <w:tc>
          <w:tcPr>
            <w:tcW w:w="675" w:type="dxa"/>
          </w:tcPr>
          <w:p w:rsidR="00E67F70" w:rsidRPr="00CB5DE1" w:rsidRDefault="00E67F70" w:rsidP="009D7563">
            <w:pPr>
              <w:jc w:val="both"/>
              <w:rPr>
                <w:rFonts w:ascii="Times New Roman" w:hAnsi="Times New Roman" w:cs="Times New Roman"/>
                <w:sz w:val="28"/>
                <w:szCs w:val="28"/>
              </w:rPr>
            </w:pPr>
            <w:r w:rsidRPr="00CB5DE1">
              <w:rPr>
                <w:rFonts w:ascii="Times New Roman" w:hAnsi="Times New Roman" w:cs="Times New Roman"/>
                <w:sz w:val="28"/>
                <w:szCs w:val="28"/>
              </w:rPr>
              <w:t>3.</w:t>
            </w:r>
          </w:p>
        </w:tc>
        <w:tc>
          <w:tcPr>
            <w:tcW w:w="9072" w:type="dxa"/>
          </w:tcPr>
          <w:p w:rsidR="00E67F70" w:rsidRPr="00CB5DE1" w:rsidRDefault="00E67F70" w:rsidP="009D7563">
            <w:pPr>
              <w:jc w:val="both"/>
              <w:rPr>
                <w:rFonts w:ascii="Times New Roman" w:hAnsi="Times New Roman" w:cs="Times New Roman"/>
                <w:sz w:val="28"/>
                <w:szCs w:val="28"/>
              </w:rPr>
            </w:pPr>
            <w:r w:rsidRPr="00CB5DE1">
              <w:rPr>
                <w:rFonts w:ascii="Times New Roman" w:eastAsia="Calibri" w:hAnsi="Times New Roman" w:cs="Times New Roman"/>
                <w:sz w:val="28"/>
                <w:szCs w:val="28"/>
              </w:rPr>
              <w:t>«Дооснащение кабинета объединения «Робототехника»</w:t>
            </w:r>
          </w:p>
        </w:tc>
      </w:tr>
      <w:tr w:rsidR="00E67F70" w:rsidRPr="00CB5DE1" w:rsidTr="009D7563">
        <w:tc>
          <w:tcPr>
            <w:tcW w:w="675" w:type="dxa"/>
          </w:tcPr>
          <w:p w:rsidR="00E67F70" w:rsidRPr="00CB5DE1" w:rsidRDefault="00E67F70" w:rsidP="009D7563">
            <w:pPr>
              <w:jc w:val="both"/>
              <w:rPr>
                <w:rFonts w:ascii="Times New Roman" w:hAnsi="Times New Roman" w:cs="Times New Roman"/>
                <w:sz w:val="28"/>
                <w:szCs w:val="28"/>
              </w:rPr>
            </w:pPr>
            <w:r w:rsidRPr="00CB5DE1">
              <w:rPr>
                <w:rFonts w:ascii="Times New Roman" w:hAnsi="Times New Roman" w:cs="Times New Roman"/>
                <w:sz w:val="28"/>
                <w:szCs w:val="28"/>
              </w:rPr>
              <w:t>4.</w:t>
            </w:r>
          </w:p>
        </w:tc>
        <w:tc>
          <w:tcPr>
            <w:tcW w:w="9072" w:type="dxa"/>
          </w:tcPr>
          <w:p w:rsidR="00E67F70" w:rsidRPr="00CB5DE1" w:rsidRDefault="00E67F70" w:rsidP="009D7563">
            <w:pPr>
              <w:jc w:val="both"/>
              <w:rPr>
                <w:rFonts w:ascii="Times New Roman" w:hAnsi="Times New Roman" w:cs="Times New Roman"/>
                <w:sz w:val="28"/>
                <w:szCs w:val="28"/>
              </w:rPr>
            </w:pPr>
            <w:r>
              <w:rPr>
                <w:rFonts w:ascii="Times New Roman" w:hAnsi="Times New Roman" w:cs="Times New Roman"/>
                <w:sz w:val="28"/>
                <w:szCs w:val="28"/>
              </w:rPr>
              <w:t>«</w:t>
            </w:r>
            <w:r w:rsidRPr="00CB5DE1">
              <w:rPr>
                <w:rFonts w:ascii="Times New Roman" w:hAnsi="Times New Roman" w:cs="Times New Roman"/>
                <w:sz w:val="28"/>
                <w:szCs w:val="28"/>
              </w:rPr>
              <w:t>Улучшение материально-технической базы муниципального бюджетного учреждения дополнительного образования «Детско-юношеская спортивная школа» городского округа Верхотурский»</w:t>
            </w:r>
          </w:p>
        </w:tc>
      </w:tr>
    </w:tbl>
    <w:p w:rsidR="00E67F70" w:rsidRPr="009F2FBB" w:rsidRDefault="00E67F70" w:rsidP="00E67F70">
      <w:pPr>
        <w:spacing w:after="0" w:line="240" w:lineRule="auto"/>
        <w:ind w:firstLine="708"/>
        <w:jc w:val="both"/>
        <w:rPr>
          <w:rFonts w:ascii="Times New Roman" w:hAnsi="Times New Roman" w:cs="Times New Roman"/>
          <w:sz w:val="28"/>
          <w:szCs w:val="28"/>
        </w:rPr>
      </w:pPr>
    </w:p>
    <w:p w:rsidR="00E67F70" w:rsidRPr="009F2FBB" w:rsidRDefault="00E67F70" w:rsidP="00E67F70">
      <w:pPr>
        <w:spacing w:after="0" w:line="240" w:lineRule="auto"/>
        <w:ind w:firstLine="708"/>
        <w:jc w:val="both"/>
        <w:rPr>
          <w:rFonts w:ascii="Times New Roman" w:hAnsi="Times New Roman" w:cs="Times New Roman"/>
          <w:sz w:val="28"/>
          <w:szCs w:val="28"/>
        </w:rPr>
      </w:pPr>
      <w:r w:rsidRPr="009F2FBB">
        <w:rPr>
          <w:rFonts w:ascii="Times New Roman" w:hAnsi="Times New Roman" w:cs="Times New Roman"/>
          <w:sz w:val="28"/>
          <w:szCs w:val="28"/>
        </w:rPr>
        <w:t>4. Для участия в конкурсном отборе проектов инициативного бюджетирования на региональном уровне определить проекты инициативного бюджетирования:</w:t>
      </w:r>
    </w:p>
    <w:p w:rsidR="00E67F70" w:rsidRPr="009F2FBB" w:rsidRDefault="00E67F70" w:rsidP="00E67F70">
      <w:pPr>
        <w:widowControl w:val="0"/>
        <w:autoSpaceDE w:val="0"/>
        <w:autoSpaceDN w:val="0"/>
        <w:spacing w:after="0" w:line="240" w:lineRule="auto"/>
        <w:ind w:firstLine="709"/>
        <w:jc w:val="both"/>
        <w:rPr>
          <w:rFonts w:ascii="Times New Roman" w:eastAsia="Calibri" w:hAnsi="Times New Roman" w:cs="Times New Roman"/>
          <w:sz w:val="28"/>
          <w:szCs w:val="28"/>
        </w:rPr>
      </w:pPr>
      <w:r w:rsidRPr="009F2FBB">
        <w:rPr>
          <w:rFonts w:ascii="Times New Roman" w:eastAsia="Calibri" w:hAnsi="Times New Roman" w:cs="Times New Roman"/>
          <w:sz w:val="28"/>
          <w:szCs w:val="28"/>
        </w:rPr>
        <w:t>1) «Музей книги» - баллов;</w:t>
      </w:r>
    </w:p>
    <w:p w:rsidR="00E67F70" w:rsidRPr="009F2FBB" w:rsidRDefault="00E67F70" w:rsidP="00E67F70">
      <w:pPr>
        <w:widowControl w:val="0"/>
        <w:autoSpaceDE w:val="0"/>
        <w:autoSpaceDN w:val="0"/>
        <w:spacing w:after="0" w:line="240" w:lineRule="auto"/>
        <w:ind w:firstLine="709"/>
        <w:jc w:val="both"/>
        <w:rPr>
          <w:rFonts w:ascii="Times New Roman" w:eastAsia="Calibri" w:hAnsi="Times New Roman" w:cs="Times New Roman"/>
          <w:sz w:val="28"/>
          <w:szCs w:val="28"/>
        </w:rPr>
      </w:pPr>
      <w:r w:rsidRPr="009F2FBB">
        <w:rPr>
          <w:rFonts w:ascii="Times New Roman" w:eastAsia="Calibri" w:hAnsi="Times New Roman" w:cs="Times New Roman"/>
          <w:sz w:val="28"/>
          <w:szCs w:val="28"/>
        </w:rPr>
        <w:t>2) «Арт – Арбат» - баллов;</w:t>
      </w:r>
    </w:p>
    <w:p w:rsidR="00E67F70" w:rsidRPr="009F2FBB" w:rsidRDefault="00E67F70" w:rsidP="00E67F70">
      <w:pPr>
        <w:widowControl w:val="0"/>
        <w:autoSpaceDE w:val="0"/>
        <w:autoSpaceDN w:val="0"/>
        <w:spacing w:after="0" w:line="240" w:lineRule="auto"/>
        <w:ind w:firstLine="709"/>
        <w:jc w:val="both"/>
        <w:rPr>
          <w:rFonts w:ascii="Times New Roman" w:eastAsia="Calibri" w:hAnsi="Times New Roman" w:cs="Times New Roman"/>
          <w:sz w:val="28"/>
          <w:szCs w:val="28"/>
        </w:rPr>
      </w:pPr>
      <w:r w:rsidRPr="009F2FBB">
        <w:rPr>
          <w:rFonts w:ascii="Times New Roman" w:eastAsia="Calibri" w:hAnsi="Times New Roman" w:cs="Times New Roman"/>
          <w:sz w:val="28"/>
          <w:szCs w:val="28"/>
        </w:rPr>
        <w:t>3)</w:t>
      </w:r>
      <w:r w:rsidRPr="009F2FBB">
        <w:t xml:space="preserve"> </w:t>
      </w:r>
      <w:r w:rsidRPr="009F2FBB">
        <w:rPr>
          <w:rFonts w:ascii="Times New Roman" w:eastAsia="Calibri" w:hAnsi="Times New Roman" w:cs="Times New Roman"/>
          <w:sz w:val="28"/>
          <w:szCs w:val="28"/>
        </w:rPr>
        <w:t>«Дооснащение кабинета объединения «Робототехника» - баллов;</w:t>
      </w:r>
    </w:p>
    <w:p w:rsidR="00E67F70" w:rsidRPr="009F2FBB" w:rsidRDefault="00E67F70" w:rsidP="00E67F70">
      <w:pPr>
        <w:spacing w:after="0" w:line="240" w:lineRule="auto"/>
        <w:ind w:firstLine="709"/>
        <w:jc w:val="both"/>
        <w:rPr>
          <w:rFonts w:ascii="Times New Roman" w:eastAsia="Calibri" w:hAnsi="Times New Roman" w:cs="Times New Roman"/>
          <w:sz w:val="28"/>
          <w:szCs w:val="28"/>
        </w:rPr>
      </w:pPr>
      <w:r w:rsidRPr="009F2FBB">
        <w:rPr>
          <w:rFonts w:ascii="Times New Roman" w:eastAsia="Calibri" w:hAnsi="Times New Roman" w:cs="Times New Roman"/>
          <w:sz w:val="28"/>
          <w:szCs w:val="28"/>
        </w:rPr>
        <w:t xml:space="preserve">4) </w:t>
      </w:r>
      <w:r>
        <w:rPr>
          <w:rFonts w:ascii="Times New Roman" w:eastAsia="Calibri" w:hAnsi="Times New Roman" w:cs="Times New Roman"/>
          <w:sz w:val="28"/>
          <w:szCs w:val="28"/>
        </w:rPr>
        <w:t>«</w:t>
      </w:r>
      <w:r w:rsidRPr="009F2FBB">
        <w:rPr>
          <w:rFonts w:ascii="Times New Roman" w:eastAsia="Calibri" w:hAnsi="Times New Roman" w:cs="Times New Roman"/>
          <w:sz w:val="28"/>
          <w:szCs w:val="28"/>
        </w:rPr>
        <w:t>Улучшение материально-технической базы муниципального бюджетного учреждения дополнительного образования «Детско-юношеская спортивная школа» городского округа Верхотурский» - баллов.</w:t>
      </w:r>
    </w:p>
    <w:p w:rsidR="00E67F70" w:rsidRPr="009F2FBB" w:rsidRDefault="00E67F70" w:rsidP="00E67F70">
      <w:pPr>
        <w:spacing w:after="0" w:line="240" w:lineRule="auto"/>
        <w:ind w:firstLine="708"/>
        <w:jc w:val="both"/>
        <w:rPr>
          <w:rFonts w:ascii="Times New Roman" w:hAnsi="Times New Roman" w:cs="Times New Roman"/>
          <w:sz w:val="28"/>
          <w:szCs w:val="28"/>
        </w:rPr>
      </w:pPr>
      <w:r w:rsidRPr="009F2FBB">
        <w:rPr>
          <w:rFonts w:ascii="Times New Roman" w:hAnsi="Times New Roman" w:cs="Times New Roman"/>
          <w:sz w:val="28"/>
          <w:szCs w:val="28"/>
        </w:rPr>
        <w:t>5. Секретарю конкурсной комиссии Н.В. Мамаевой оформить решение конкурсной комиссии по отбору проектов инициативного бюджетирования в городском округе Верхотурский протоколом.</w:t>
      </w:r>
    </w:p>
    <w:p w:rsidR="00E67F70" w:rsidRPr="009F2FBB" w:rsidRDefault="00E67F70" w:rsidP="00E67F70">
      <w:pPr>
        <w:spacing w:after="0" w:line="240" w:lineRule="auto"/>
        <w:ind w:firstLine="708"/>
        <w:jc w:val="both"/>
        <w:rPr>
          <w:rFonts w:ascii="Times New Roman" w:hAnsi="Times New Roman" w:cs="Times New Roman"/>
          <w:sz w:val="28"/>
          <w:szCs w:val="28"/>
        </w:rPr>
      </w:pPr>
      <w:r w:rsidRPr="009F2FBB">
        <w:rPr>
          <w:rFonts w:ascii="Times New Roman" w:hAnsi="Times New Roman" w:cs="Times New Roman"/>
          <w:sz w:val="28"/>
          <w:szCs w:val="28"/>
        </w:rPr>
        <w:t>6. Конкурсной комиссии в срок до 20.02.2023 года:</w:t>
      </w:r>
    </w:p>
    <w:p w:rsidR="00E67F70" w:rsidRPr="009F2FBB" w:rsidRDefault="00E67F70" w:rsidP="00E67F70">
      <w:pPr>
        <w:spacing w:after="0" w:line="240" w:lineRule="auto"/>
        <w:ind w:firstLine="708"/>
        <w:jc w:val="both"/>
        <w:rPr>
          <w:rFonts w:ascii="Times New Roman" w:hAnsi="Times New Roman" w:cs="Times New Roman"/>
          <w:sz w:val="28"/>
          <w:szCs w:val="28"/>
        </w:rPr>
      </w:pPr>
      <w:r w:rsidRPr="009F2FBB">
        <w:rPr>
          <w:rFonts w:ascii="Times New Roman" w:hAnsi="Times New Roman" w:cs="Times New Roman"/>
          <w:sz w:val="28"/>
          <w:szCs w:val="28"/>
        </w:rPr>
        <w:t>6.1</w:t>
      </w:r>
      <w:proofErr w:type="gramStart"/>
      <w:r w:rsidRPr="009F2FBB">
        <w:rPr>
          <w:rFonts w:ascii="Times New Roman" w:hAnsi="Times New Roman" w:cs="Times New Roman"/>
          <w:sz w:val="28"/>
          <w:szCs w:val="28"/>
        </w:rPr>
        <w:t>. сформировать</w:t>
      </w:r>
      <w:proofErr w:type="gramEnd"/>
      <w:r w:rsidRPr="009F2FBB">
        <w:rPr>
          <w:rFonts w:ascii="Times New Roman" w:hAnsi="Times New Roman" w:cs="Times New Roman"/>
          <w:sz w:val="28"/>
          <w:szCs w:val="28"/>
        </w:rPr>
        <w:t xml:space="preserve"> заявки для участия в региональном отборе;</w:t>
      </w:r>
    </w:p>
    <w:p w:rsidR="00E67F70" w:rsidRPr="009F2FBB" w:rsidRDefault="00E67F70" w:rsidP="00E67F70">
      <w:pPr>
        <w:spacing w:after="0" w:line="240" w:lineRule="auto"/>
        <w:ind w:firstLine="708"/>
        <w:jc w:val="both"/>
        <w:rPr>
          <w:rFonts w:ascii="Times New Roman" w:hAnsi="Times New Roman" w:cs="Times New Roman"/>
          <w:sz w:val="28"/>
          <w:szCs w:val="28"/>
        </w:rPr>
      </w:pPr>
      <w:r w:rsidRPr="009F2FBB">
        <w:rPr>
          <w:rFonts w:ascii="Times New Roman" w:hAnsi="Times New Roman" w:cs="Times New Roman"/>
          <w:sz w:val="28"/>
          <w:szCs w:val="28"/>
        </w:rPr>
        <w:t>6.2. заявки, подписанные Главой городского округа Верхотурский, направить в Министерство экономики и территориального развития Свердловской области на бумажном носителе в одном экземпляре по форме, соответствующей порядку и условиям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являющимися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2027 года», утверждённой постановлением Правительства Свердловской области от 25.12.2014 года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2027 года»;</w:t>
      </w:r>
    </w:p>
    <w:p w:rsidR="00E67F70" w:rsidRPr="009F2FBB" w:rsidRDefault="00E67F70" w:rsidP="00E67F70">
      <w:pPr>
        <w:spacing w:after="0" w:line="240" w:lineRule="auto"/>
        <w:ind w:firstLine="708"/>
        <w:jc w:val="both"/>
        <w:rPr>
          <w:rFonts w:ascii="Times New Roman" w:hAnsi="Times New Roman" w:cs="Times New Roman"/>
          <w:sz w:val="28"/>
          <w:szCs w:val="28"/>
        </w:rPr>
      </w:pPr>
      <w:r w:rsidRPr="009F2FBB">
        <w:rPr>
          <w:rFonts w:ascii="Times New Roman" w:hAnsi="Times New Roman" w:cs="Times New Roman"/>
          <w:sz w:val="28"/>
          <w:szCs w:val="28"/>
        </w:rPr>
        <w:t>6.3</w:t>
      </w:r>
      <w:proofErr w:type="gramStart"/>
      <w:r w:rsidRPr="009F2FBB">
        <w:rPr>
          <w:rFonts w:ascii="Times New Roman" w:hAnsi="Times New Roman" w:cs="Times New Roman"/>
          <w:sz w:val="28"/>
          <w:szCs w:val="28"/>
        </w:rPr>
        <w:t>. в</w:t>
      </w:r>
      <w:proofErr w:type="gramEnd"/>
      <w:r w:rsidRPr="009F2FBB">
        <w:rPr>
          <w:rFonts w:ascii="Times New Roman" w:hAnsi="Times New Roman" w:cs="Times New Roman"/>
          <w:sz w:val="28"/>
          <w:szCs w:val="28"/>
        </w:rPr>
        <w:t xml:space="preserve"> течение 5 рабочих дней после принятия решения конкурсной комиссией довести до сведения участников конкурсного отбора его </w:t>
      </w:r>
      <w:r w:rsidRPr="009F2FBB">
        <w:rPr>
          <w:rFonts w:ascii="Times New Roman" w:hAnsi="Times New Roman" w:cs="Times New Roman"/>
          <w:sz w:val="28"/>
          <w:szCs w:val="28"/>
        </w:rPr>
        <w:lastRenderedPageBreak/>
        <w:t>результаты путём направления писем, размещения информации</w:t>
      </w:r>
      <w:r w:rsidRPr="009F2FBB">
        <w:t xml:space="preserve"> </w:t>
      </w:r>
      <w:r w:rsidRPr="009F2FBB">
        <w:rPr>
          <w:rFonts w:ascii="Times New Roman" w:hAnsi="Times New Roman" w:cs="Times New Roman"/>
          <w:sz w:val="28"/>
          <w:szCs w:val="28"/>
        </w:rPr>
        <w:t>на официальном сайте городского округа Верхотурский.</w:t>
      </w:r>
    </w:p>
    <w:p w:rsidR="00E67F70" w:rsidRPr="009F2FBB" w:rsidRDefault="00E67F70" w:rsidP="00E67F70">
      <w:pPr>
        <w:spacing w:after="0" w:line="240" w:lineRule="auto"/>
        <w:jc w:val="both"/>
        <w:rPr>
          <w:rFonts w:ascii="Times New Roman" w:hAnsi="Times New Roman" w:cs="Times New Roman"/>
          <w:sz w:val="28"/>
          <w:szCs w:val="28"/>
        </w:rPr>
      </w:pPr>
    </w:p>
    <w:p w:rsidR="00F12C76" w:rsidRDefault="00F12C76" w:rsidP="006C0B77">
      <w:pPr>
        <w:spacing w:after="0"/>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18"/>
    <w:rsid w:val="006C0B77"/>
    <w:rsid w:val="008242FF"/>
    <w:rsid w:val="00870751"/>
    <w:rsid w:val="00922C48"/>
    <w:rsid w:val="00990218"/>
    <w:rsid w:val="00B915B7"/>
    <w:rsid w:val="00E67F7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2DC72-CCA3-47BF-8356-4D0DCEC7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F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2024-04-23T11:12:00Z</dcterms:created>
  <dcterms:modified xsi:type="dcterms:W3CDTF">2024-04-23T11:12:00Z</dcterms:modified>
</cp:coreProperties>
</file>